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C5" w:rsidRPr="008374A4" w:rsidRDefault="006407C5" w:rsidP="00CB6D9F">
      <w:pPr>
        <w:pStyle w:val="Heading1"/>
        <w:numPr>
          <w:ilvl w:val="0"/>
          <w:numId w:val="0"/>
        </w:numPr>
        <w:jc w:val="both"/>
        <w:rPr>
          <w:sz w:val="24"/>
          <w:szCs w:val="24"/>
        </w:rPr>
      </w:pPr>
      <w:r w:rsidRPr="008374A4">
        <w:rPr>
          <w:sz w:val="24"/>
          <w:szCs w:val="24"/>
        </w:rPr>
        <w:t xml:space="preserve">Be sure to get evidence from two or more classes/activities, confirmed by at least </w:t>
      </w:r>
      <w:r w:rsidR="00CB6D9F">
        <w:rPr>
          <w:sz w:val="24"/>
          <w:szCs w:val="24"/>
        </w:rPr>
        <w:t>three</w:t>
      </w:r>
      <w:r w:rsidRPr="008374A4">
        <w:rPr>
          <w:sz w:val="24"/>
          <w:szCs w:val="24"/>
        </w:rPr>
        <w:t xml:space="preserve"> different adults</w:t>
      </w:r>
      <w:r w:rsidR="00050624" w:rsidRPr="008374A4">
        <w:rPr>
          <w:sz w:val="24"/>
          <w:szCs w:val="24"/>
        </w:rPr>
        <w:t>. You will need a minimum of three examples of how you met each standard.</w:t>
      </w:r>
    </w:p>
    <w:p w:rsidR="00974FE7" w:rsidRPr="00974FE7" w:rsidRDefault="00974FE7" w:rsidP="00974FE7"/>
    <w:tbl>
      <w:tblPr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3191"/>
        <w:gridCol w:w="18"/>
        <w:gridCol w:w="3704"/>
        <w:gridCol w:w="4247"/>
        <w:gridCol w:w="360"/>
      </w:tblGrid>
      <w:tr w:rsidR="00786109" w:rsidTr="00CB6D9F">
        <w:trPr>
          <w:gridAfter w:val="1"/>
          <w:wAfter w:w="360" w:type="dxa"/>
          <w:trHeight w:val="230"/>
          <w:jc w:val="center"/>
        </w:trPr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109" w:rsidRPr="00CD75AC" w:rsidRDefault="00786109">
            <w:pPr>
              <w:snapToGrid w:val="0"/>
              <w:rPr>
                <w:b/>
              </w:rPr>
            </w:pPr>
            <w:r w:rsidRPr="00CD75AC">
              <w:rPr>
                <w:b/>
              </w:rPr>
              <w:t>Career Related Learning</w:t>
            </w:r>
            <w:r>
              <w:rPr>
                <w:b/>
              </w:rPr>
              <w:t xml:space="preserve"> </w:t>
            </w:r>
            <w:r w:rsidRPr="00CD75AC">
              <w:rPr>
                <w:b/>
              </w:rPr>
              <w:t>Standards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109" w:rsidRDefault="00786109">
            <w:pPr>
              <w:snapToGrid w:val="0"/>
              <w:rPr>
                <w:b/>
              </w:rPr>
            </w:pPr>
            <w:r w:rsidRPr="00CD75AC">
              <w:rPr>
                <w:b/>
              </w:rPr>
              <w:t>Name:</w:t>
            </w:r>
          </w:p>
          <w:p w:rsidR="00786109" w:rsidRPr="00CD75AC" w:rsidRDefault="00786109">
            <w:pPr>
              <w:snapToGrid w:val="0"/>
              <w:rPr>
                <w:b/>
              </w:rPr>
            </w:pPr>
          </w:p>
        </w:tc>
      </w:tr>
      <w:tr w:rsidR="006407C5" w:rsidTr="00CB6D9F">
        <w:trPr>
          <w:gridAfter w:val="1"/>
          <w:wAfter w:w="360" w:type="dxa"/>
          <w:trHeight w:val="45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Pr="00974FE7" w:rsidRDefault="006407C5" w:rsidP="00974FE7">
            <w:pPr>
              <w:pStyle w:val="Heading1"/>
              <w:snapToGrid w:val="0"/>
              <w:jc w:val="center"/>
              <w:rPr>
                <w:sz w:val="24"/>
                <w:szCs w:val="24"/>
              </w:rPr>
            </w:pPr>
            <w:r w:rsidRPr="00974FE7">
              <w:rPr>
                <w:sz w:val="24"/>
                <w:szCs w:val="24"/>
              </w:rPr>
              <w:t>Personal Management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974FE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of Standard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07C5" w:rsidRPr="00974FE7" w:rsidRDefault="00974FE7" w:rsidP="00974FE7"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Description of Task</w:t>
            </w:r>
          </w:p>
        </w:tc>
      </w:tr>
      <w:tr w:rsidR="006407C5" w:rsidTr="00CB6D9F">
        <w:trPr>
          <w:gridAfter w:val="1"/>
          <w:wAfter w:w="360" w:type="dxa"/>
          <w:trHeight w:val="345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>
            <w:pPr>
              <w:snapToGrid w:val="0"/>
              <w:rPr>
                <w:b/>
                <w:sz w:val="18"/>
              </w:rPr>
            </w:pPr>
          </w:p>
          <w:p w:rsidR="006407C5" w:rsidRPr="00786109" w:rsidRDefault="006407C5">
            <w:pPr>
              <w:snapToGrid w:val="0"/>
              <w:rPr>
                <w:b/>
              </w:rPr>
            </w:pPr>
            <w:r w:rsidRPr="00786109">
              <w:rPr>
                <w:b/>
              </w:rPr>
              <w:t>Exhibit appropriate work ethic and behaviors in school, community, and/or workplace.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Teacher/Mentor </w:t>
            </w: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Signature: 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0D665A" w:rsidRDefault="000D665A">
            <w:pPr>
              <w:rPr>
                <w:b/>
                <w:sz w:val="18"/>
              </w:rPr>
            </w:pPr>
          </w:p>
          <w:p w:rsidR="000D665A" w:rsidRDefault="000D665A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Date: </w:t>
            </w:r>
            <w:r w:rsidR="000D665A">
              <w:rPr>
                <w:b/>
                <w:sz w:val="18"/>
              </w:rPr>
              <w:t>_____________________</w:t>
            </w:r>
          </w:p>
          <w:p w:rsidR="006407C5" w:rsidRDefault="006407C5">
            <w:pPr>
              <w:rPr>
                <w:b/>
                <w:sz w:val="1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974FE7">
            <w:pPr>
              <w:pStyle w:val="BodyText"/>
              <w:snapToGrid w:val="0"/>
              <w:ind w:left="720"/>
              <w:rPr>
                <w:b/>
              </w:rPr>
            </w:pPr>
          </w:p>
          <w:p w:rsidR="006407C5" w:rsidRPr="000D665A" w:rsidRDefault="006407C5" w:rsidP="000D665A">
            <w:pPr>
              <w:pStyle w:val="BodyText"/>
              <w:numPr>
                <w:ilvl w:val="0"/>
                <w:numId w:val="9"/>
              </w:numPr>
              <w:snapToGrid w:val="0"/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 xml:space="preserve">Identify tasks that need to be done and initiate action to complete the tasks.  </w:t>
            </w:r>
          </w:p>
          <w:p w:rsidR="006407C5" w:rsidRPr="000D665A" w:rsidRDefault="006407C5" w:rsidP="000D665A">
            <w:pPr>
              <w:pStyle w:val="BodyText"/>
              <w:numPr>
                <w:ilvl w:val="0"/>
                <w:numId w:val="9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 xml:space="preserve">Plan, organize, and complete projects and assigned tasks on time, meeting agreed upon standards of quality.  </w:t>
            </w:r>
          </w:p>
          <w:p w:rsidR="006407C5" w:rsidRPr="000D665A" w:rsidRDefault="006407C5" w:rsidP="000D665A">
            <w:pPr>
              <w:pStyle w:val="BodyText"/>
              <w:numPr>
                <w:ilvl w:val="0"/>
                <w:numId w:val="9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Take responsibility for decisions and actions and anticipate consequences of decisions and actions.</w:t>
            </w:r>
          </w:p>
          <w:p w:rsidR="006407C5" w:rsidRPr="000D665A" w:rsidRDefault="006407C5" w:rsidP="000D665A">
            <w:pPr>
              <w:pStyle w:val="BodyText"/>
              <w:numPr>
                <w:ilvl w:val="0"/>
                <w:numId w:val="9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Maintain regular attendance and be on time.</w:t>
            </w:r>
          </w:p>
          <w:p w:rsidR="006407C5" w:rsidRDefault="006407C5" w:rsidP="000D665A">
            <w:pPr>
              <w:numPr>
                <w:ilvl w:val="0"/>
                <w:numId w:val="9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Maintain appropriate interactions with colleagues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C5" w:rsidRDefault="006407C5">
            <w:pPr>
              <w:snapToGrid w:val="0"/>
              <w:rPr>
                <w:b/>
              </w:rPr>
            </w:pPr>
          </w:p>
          <w:p w:rsidR="006407C5" w:rsidRDefault="00095F4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095F47" w:rsidRDefault="00095F47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</w:tc>
      </w:tr>
      <w:tr w:rsidR="006407C5" w:rsidTr="00CB6D9F">
        <w:trPr>
          <w:gridAfter w:val="1"/>
          <w:wAfter w:w="360" w:type="dxa"/>
          <w:trHeight w:val="47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974FE7" w:rsidRPr="00974FE7" w:rsidRDefault="00974FE7" w:rsidP="00974FE7"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974FE7" w:rsidRDefault="006407C5" w:rsidP="00974FE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of Standard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74FE7" w:rsidRPr="00974FE7" w:rsidRDefault="006407C5" w:rsidP="00974FE7"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Description of Task</w:t>
            </w:r>
          </w:p>
        </w:tc>
      </w:tr>
      <w:tr w:rsidR="006407C5" w:rsidTr="00CB6D9F">
        <w:trPr>
          <w:gridAfter w:val="1"/>
          <w:wAfter w:w="360" w:type="dxa"/>
          <w:trHeight w:val="345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>
            <w:pPr>
              <w:snapToGrid w:val="0"/>
              <w:rPr>
                <w:b/>
                <w:sz w:val="18"/>
              </w:rPr>
            </w:pPr>
          </w:p>
          <w:p w:rsidR="006407C5" w:rsidRPr="00786109" w:rsidRDefault="006407C5">
            <w:pPr>
              <w:snapToGrid w:val="0"/>
              <w:rPr>
                <w:b/>
              </w:rPr>
            </w:pPr>
            <w:r w:rsidRPr="00786109">
              <w:rPr>
                <w:b/>
              </w:rPr>
              <w:t>Apply decision-making and problem solving techniques in school, community, and/or workplace.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Teacher/Mentor</w:t>
            </w: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Signature: 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0D665A" w:rsidRDefault="000D665A">
            <w:pPr>
              <w:rPr>
                <w:b/>
                <w:sz w:val="18"/>
              </w:rPr>
            </w:pPr>
          </w:p>
          <w:p w:rsidR="000D665A" w:rsidRDefault="000D665A" w:rsidP="000D66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_____________________</w:t>
            </w:r>
          </w:p>
          <w:p w:rsidR="006407C5" w:rsidRDefault="006407C5">
            <w:pPr>
              <w:rPr>
                <w:b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snapToGrid w:val="0"/>
              <w:ind w:left="72"/>
              <w:rPr>
                <w:b/>
                <w:sz w:val="16"/>
              </w:rPr>
            </w:pPr>
          </w:p>
          <w:p w:rsidR="006407C5" w:rsidRPr="000D665A" w:rsidRDefault="006407C5" w:rsidP="000D665A">
            <w:pPr>
              <w:numPr>
                <w:ilvl w:val="0"/>
                <w:numId w:val="10"/>
              </w:numPr>
              <w:snapToGrid w:val="0"/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Identify problems and locate information that may lead to solutions.</w:t>
            </w:r>
          </w:p>
          <w:p w:rsidR="006407C5" w:rsidRPr="000D665A" w:rsidRDefault="006407C5" w:rsidP="000D665A">
            <w:pPr>
              <w:numPr>
                <w:ilvl w:val="0"/>
                <w:numId w:val="10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Identify alternatives to solve problems.</w:t>
            </w:r>
          </w:p>
          <w:p w:rsidR="006407C5" w:rsidRPr="000D665A" w:rsidRDefault="006407C5" w:rsidP="000D665A">
            <w:pPr>
              <w:numPr>
                <w:ilvl w:val="0"/>
                <w:numId w:val="10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Assess the consequences of the alternatives.</w:t>
            </w:r>
          </w:p>
          <w:p w:rsidR="006407C5" w:rsidRPr="000D665A" w:rsidRDefault="006407C5" w:rsidP="000D665A">
            <w:pPr>
              <w:numPr>
                <w:ilvl w:val="0"/>
                <w:numId w:val="10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Select and explain a proposed solution and course of action.</w:t>
            </w:r>
          </w:p>
          <w:p w:rsidR="006407C5" w:rsidRPr="000D665A" w:rsidRDefault="006407C5" w:rsidP="000D665A">
            <w:pPr>
              <w:numPr>
                <w:ilvl w:val="0"/>
                <w:numId w:val="10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Develop a plan to implement the selected course of action.</w:t>
            </w:r>
          </w:p>
          <w:p w:rsidR="006407C5" w:rsidRDefault="006407C5" w:rsidP="000D665A">
            <w:pPr>
              <w:numPr>
                <w:ilvl w:val="0"/>
                <w:numId w:val="10"/>
              </w:numPr>
              <w:ind w:left="252" w:hanging="270"/>
              <w:rPr>
                <w:b/>
                <w:sz w:val="16"/>
              </w:rPr>
            </w:pPr>
            <w:r w:rsidRPr="000D665A">
              <w:rPr>
                <w:b/>
                <w:sz w:val="18"/>
              </w:rPr>
              <w:t>Assess results and take corrective action.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7" w:rsidRDefault="00974FE7">
            <w:pPr>
              <w:snapToGrid w:val="0"/>
              <w:rPr>
                <w:b/>
              </w:rPr>
            </w:pPr>
          </w:p>
          <w:p w:rsidR="006407C5" w:rsidRDefault="006407C5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B6D9F" w:rsidRDefault="00CB6D9F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</w:tc>
      </w:tr>
      <w:tr w:rsidR="006407C5" w:rsidTr="00CB6D9F">
        <w:trPr>
          <w:gridAfter w:val="1"/>
          <w:wAfter w:w="360" w:type="dxa"/>
          <w:trHeight w:val="512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974FE7"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974FE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of Standard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07C5" w:rsidRPr="00974FE7" w:rsidRDefault="00974FE7" w:rsidP="00974FE7"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Description of Task</w:t>
            </w:r>
          </w:p>
        </w:tc>
      </w:tr>
      <w:tr w:rsidR="006407C5" w:rsidTr="00CB6D9F">
        <w:trPr>
          <w:gridAfter w:val="1"/>
          <w:wAfter w:w="360" w:type="dxa"/>
          <w:trHeight w:val="43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>
            <w:pPr>
              <w:snapToGrid w:val="0"/>
              <w:rPr>
                <w:b/>
                <w:sz w:val="18"/>
              </w:rPr>
            </w:pPr>
          </w:p>
          <w:p w:rsidR="006407C5" w:rsidRPr="00786109" w:rsidRDefault="006407C5">
            <w:pPr>
              <w:snapToGrid w:val="0"/>
              <w:rPr>
                <w:b/>
              </w:rPr>
            </w:pPr>
            <w:r w:rsidRPr="00786109">
              <w:rPr>
                <w:b/>
              </w:rPr>
              <w:t>Demonstrate effective communication skills to give and receive information in school, community, and/or workplace.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  <w:p w:rsidR="006407C5" w:rsidRDefault="006407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Teacher/Mentor</w:t>
            </w:r>
          </w:p>
          <w:p w:rsidR="006407C5" w:rsidRDefault="006407C5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Signature: </w:t>
            </w:r>
          </w:p>
          <w:p w:rsidR="006407C5" w:rsidRDefault="006407C5">
            <w:pPr>
              <w:pStyle w:val="BodyText2"/>
              <w:rPr>
                <w:b/>
                <w:sz w:val="18"/>
              </w:rPr>
            </w:pPr>
          </w:p>
          <w:p w:rsidR="006407C5" w:rsidRDefault="006407C5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</w:t>
            </w:r>
          </w:p>
          <w:p w:rsidR="006407C5" w:rsidRDefault="006407C5">
            <w:pPr>
              <w:rPr>
                <w:b/>
                <w:sz w:val="18"/>
              </w:rPr>
            </w:pPr>
          </w:p>
          <w:p w:rsidR="000D665A" w:rsidRDefault="000D665A">
            <w:pPr>
              <w:rPr>
                <w:b/>
                <w:sz w:val="18"/>
              </w:rPr>
            </w:pPr>
          </w:p>
          <w:p w:rsidR="000D665A" w:rsidRDefault="000D665A" w:rsidP="000D66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_____________________</w:t>
            </w:r>
          </w:p>
          <w:p w:rsidR="006407C5" w:rsidRDefault="006407C5">
            <w:pPr>
              <w:rPr>
                <w:b/>
                <w:sz w:val="1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snapToGrid w:val="0"/>
              <w:rPr>
                <w:b/>
                <w:sz w:val="16"/>
              </w:rPr>
            </w:pPr>
          </w:p>
          <w:p w:rsidR="006407C5" w:rsidRPr="000D665A" w:rsidRDefault="006407C5" w:rsidP="000D665A">
            <w:pPr>
              <w:numPr>
                <w:ilvl w:val="0"/>
                <w:numId w:val="11"/>
              </w:numPr>
              <w:snapToGrid w:val="0"/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Locate, process, and convey information using traditional and technological tools.</w:t>
            </w:r>
          </w:p>
          <w:p w:rsidR="006407C5" w:rsidRPr="000D665A" w:rsidRDefault="006407C5" w:rsidP="000D665A">
            <w:pPr>
              <w:pStyle w:val="BodyText3"/>
              <w:numPr>
                <w:ilvl w:val="0"/>
                <w:numId w:val="11"/>
              </w:numPr>
              <w:ind w:left="252" w:hanging="270"/>
            </w:pPr>
            <w:r w:rsidRPr="000D665A">
              <w:t>Listen attentively and summarize key elements of verbal and non-verbal communication.</w:t>
            </w:r>
          </w:p>
          <w:p w:rsidR="006407C5" w:rsidRPr="000D665A" w:rsidRDefault="006407C5" w:rsidP="000D665A">
            <w:pPr>
              <w:numPr>
                <w:ilvl w:val="0"/>
                <w:numId w:val="11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Give and receive feedback in a positive manner.</w:t>
            </w:r>
          </w:p>
          <w:p w:rsidR="006407C5" w:rsidRPr="000D665A" w:rsidRDefault="006407C5" w:rsidP="000D665A">
            <w:pPr>
              <w:numPr>
                <w:ilvl w:val="0"/>
                <w:numId w:val="11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Read technical/instructional materials for information and apply to specific tasks.</w:t>
            </w:r>
          </w:p>
          <w:p w:rsidR="006407C5" w:rsidRPr="000D665A" w:rsidRDefault="006407C5" w:rsidP="000D665A">
            <w:pPr>
              <w:numPr>
                <w:ilvl w:val="0"/>
                <w:numId w:val="11"/>
              </w:numPr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Write instructions, technical reports, and business communications clearly and accurately.</w:t>
            </w:r>
          </w:p>
          <w:p w:rsidR="006407C5" w:rsidRDefault="006407C5" w:rsidP="000D665A">
            <w:pPr>
              <w:numPr>
                <w:ilvl w:val="0"/>
                <w:numId w:val="11"/>
              </w:numPr>
              <w:ind w:left="252" w:hanging="270"/>
              <w:rPr>
                <w:b/>
                <w:sz w:val="16"/>
              </w:rPr>
            </w:pPr>
            <w:r w:rsidRPr="000D665A">
              <w:rPr>
                <w:b/>
                <w:sz w:val="18"/>
              </w:rPr>
              <w:t>Speak clearly, accurately and in a manner appropriate for the intended audience when giving oral instructions, technical reports and business communications.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C5" w:rsidRDefault="006407C5">
            <w:pPr>
              <w:snapToGrid w:val="0"/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</w:rPr>
            </w:pPr>
          </w:p>
          <w:p w:rsidR="006407C5" w:rsidRDefault="006407C5">
            <w:pPr>
              <w:rPr>
                <w:b/>
                <w:sz w:val="18"/>
              </w:rPr>
            </w:pPr>
          </w:p>
        </w:tc>
      </w:tr>
      <w:tr w:rsidR="006407C5" w:rsidTr="00CB6D9F">
        <w:trPr>
          <w:trHeight w:val="431"/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0D665A"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Teamwork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0D665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of Standard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0D665A">
            <w:pPr>
              <w:pStyle w:val="Heading3"/>
              <w:snapToGrid w:val="0"/>
              <w:jc w:val="center"/>
            </w:pPr>
            <w:r>
              <w:t>Description of Task</w:t>
            </w:r>
          </w:p>
        </w:tc>
      </w:tr>
      <w:tr w:rsidR="006407C5" w:rsidTr="00CB6D9F">
        <w:trPr>
          <w:trHeight w:val="3456"/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pStyle w:val="BodyText3"/>
              <w:snapToGrid w:val="0"/>
            </w:pPr>
          </w:p>
          <w:p w:rsidR="006407C5" w:rsidRPr="00786109" w:rsidRDefault="006407C5" w:rsidP="000D665A">
            <w:pPr>
              <w:pStyle w:val="BodyText3"/>
              <w:snapToGrid w:val="0"/>
              <w:rPr>
                <w:sz w:val="20"/>
              </w:rPr>
            </w:pPr>
            <w:r w:rsidRPr="00786109">
              <w:rPr>
                <w:sz w:val="20"/>
              </w:rPr>
              <w:t>Demonstrate effective teamwork in school, community, and/or workplace.</w:t>
            </w: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Teacher/Mentor</w:t>
            </w:r>
          </w:p>
          <w:p w:rsidR="006407C5" w:rsidRDefault="006407C5" w:rsidP="000D665A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Signature: </w:t>
            </w:r>
          </w:p>
          <w:p w:rsidR="006407C5" w:rsidRDefault="006407C5" w:rsidP="000D665A">
            <w:pPr>
              <w:pStyle w:val="BodyText2"/>
              <w:rPr>
                <w:b/>
                <w:sz w:val="18"/>
              </w:rPr>
            </w:pPr>
          </w:p>
          <w:p w:rsidR="006407C5" w:rsidRDefault="006407C5" w:rsidP="000D665A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</w:t>
            </w:r>
          </w:p>
          <w:p w:rsidR="006407C5" w:rsidRDefault="006407C5" w:rsidP="000D665A">
            <w:pPr>
              <w:rPr>
                <w:b/>
                <w:sz w:val="18"/>
              </w:rPr>
            </w:pPr>
          </w:p>
          <w:p w:rsidR="000D665A" w:rsidRDefault="000D665A" w:rsidP="000D665A">
            <w:pPr>
              <w:rPr>
                <w:b/>
                <w:sz w:val="18"/>
              </w:rPr>
            </w:pPr>
          </w:p>
          <w:p w:rsidR="000D665A" w:rsidRDefault="000D665A" w:rsidP="000D665A">
            <w:pPr>
              <w:rPr>
                <w:b/>
                <w:sz w:val="18"/>
              </w:rPr>
            </w:pPr>
          </w:p>
          <w:p w:rsidR="000D665A" w:rsidRDefault="000D665A" w:rsidP="000D66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_____________________</w:t>
            </w:r>
          </w:p>
          <w:p w:rsidR="006407C5" w:rsidRDefault="006407C5" w:rsidP="000D665A">
            <w:pPr>
              <w:rPr>
                <w:b/>
                <w:sz w:val="1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snapToGrid w:val="0"/>
              <w:ind w:left="270" w:hanging="180"/>
              <w:rPr>
                <w:b/>
                <w:sz w:val="16"/>
              </w:rPr>
            </w:pPr>
          </w:p>
          <w:p w:rsidR="006407C5" w:rsidRPr="000D665A" w:rsidRDefault="006407C5" w:rsidP="000D665A">
            <w:pPr>
              <w:numPr>
                <w:ilvl w:val="0"/>
                <w:numId w:val="12"/>
              </w:numPr>
              <w:snapToGrid w:val="0"/>
              <w:ind w:left="252" w:hanging="270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Identify different types of teams and roles within each type of team; describe why each role is important to effective teamwork.</w:t>
            </w:r>
          </w:p>
          <w:p w:rsidR="006407C5" w:rsidRDefault="006407C5" w:rsidP="000D665A">
            <w:pPr>
              <w:numPr>
                <w:ilvl w:val="0"/>
                <w:numId w:val="12"/>
              </w:numPr>
              <w:ind w:left="252" w:hanging="270"/>
              <w:rPr>
                <w:b/>
                <w:sz w:val="16"/>
              </w:rPr>
            </w:pPr>
            <w:r w:rsidRPr="000D665A">
              <w:rPr>
                <w:b/>
                <w:sz w:val="18"/>
              </w:rPr>
              <w:t>Demonstrate skills that improve team effectiveness (e.g., negotiation, compromise, consensus building, conflict management, shared decision-making and goal-setting).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7" w:rsidRDefault="00974FE7" w:rsidP="000D665A">
            <w:pPr>
              <w:snapToGrid w:val="0"/>
              <w:rPr>
                <w:b/>
              </w:rPr>
            </w:pPr>
          </w:p>
          <w:p w:rsidR="006407C5" w:rsidRDefault="006407C5" w:rsidP="000D665A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  <w:sz w:val="18"/>
              </w:rPr>
            </w:pPr>
          </w:p>
        </w:tc>
      </w:tr>
      <w:tr w:rsidR="006407C5" w:rsidTr="00CB6D9F">
        <w:trPr>
          <w:trHeight w:val="557"/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0D665A">
            <w:pPr>
              <w:pStyle w:val="BodyText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Employment Foundations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0D665A">
            <w:pPr>
              <w:snapToGrid w:val="0"/>
              <w:ind w:left="270" w:hanging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of Standard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07C5" w:rsidRDefault="006407C5" w:rsidP="000D665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Task</w:t>
            </w:r>
          </w:p>
        </w:tc>
      </w:tr>
      <w:tr w:rsidR="006407C5" w:rsidTr="00CB6D9F">
        <w:trPr>
          <w:trHeight w:val="4490"/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pStyle w:val="BodyText3"/>
              <w:snapToGrid w:val="0"/>
            </w:pPr>
          </w:p>
          <w:p w:rsidR="006407C5" w:rsidRPr="00786109" w:rsidRDefault="006407C5" w:rsidP="000D665A">
            <w:pPr>
              <w:pStyle w:val="BodyText3"/>
              <w:snapToGrid w:val="0"/>
              <w:rPr>
                <w:sz w:val="20"/>
              </w:rPr>
            </w:pPr>
            <w:r w:rsidRPr="00786109">
              <w:rPr>
                <w:sz w:val="20"/>
              </w:rPr>
              <w:t>Demonstrate academic, technical, and organizational knowledge and skills required for successful employment.</w:t>
            </w: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Teacher/Mentor</w:t>
            </w:r>
          </w:p>
          <w:p w:rsidR="000D665A" w:rsidRDefault="006407C5" w:rsidP="000D665A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Signature: </w:t>
            </w:r>
          </w:p>
          <w:p w:rsidR="000D665A" w:rsidRDefault="000D665A" w:rsidP="000D665A">
            <w:pPr>
              <w:pStyle w:val="BodyText2"/>
              <w:rPr>
                <w:b/>
                <w:sz w:val="18"/>
              </w:rPr>
            </w:pPr>
          </w:p>
          <w:p w:rsidR="000D665A" w:rsidRDefault="000D665A" w:rsidP="000D665A">
            <w:pPr>
              <w:pStyle w:val="BodyText2"/>
              <w:rPr>
                <w:b/>
                <w:sz w:val="18"/>
              </w:rPr>
            </w:pPr>
          </w:p>
          <w:p w:rsidR="006407C5" w:rsidRDefault="006407C5" w:rsidP="000D665A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</w:t>
            </w:r>
          </w:p>
          <w:p w:rsidR="000D665A" w:rsidRDefault="000D665A" w:rsidP="000D665A">
            <w:pPr>
              <w:pStyle w:val="BodyText2"/>
              <w:rPr>
                <w:b/>
                <w:sz w:val="18"/>
              </w:rPr>
            </w:pPr>
          </w:p>
          <w:p w:rsidR="000D665A" w:rsidRDefault="000D665A" w:rsidP="000D665A">
            <w:pPr>
              <w:pStyle w:val="BodyText2"/>
              <w:rPr>
                <w:b/>
                <w:sz w:val="18"/>
              </w:rPr>
            </w:pPr>
          </w:p>
          <w:p w:rsidR="006407C5" w:rsidRDefault="006407C5" w:rsidP="000D665A">
            <w:pPr>
              <w:rPr>
                <w:b/>
                <w:sz w:val="18"/>
              </w:rPr>
            </w:pPr>
          </w:p>
          <w:p w:rsidR="000D665A" w:rsidRDefault="000D665A" w:rsidP="000D66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__________________________</w:t>
            </w:r>
          </w:p>
          <w:p w:rsidR="006407C5" w:rsidRDefault="006407C5" w:rsidP="000D665A">
            <w:pPr>
              <w:pStyle w:val="BodyText3"/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snapToGrid w:val="0"/>
              <w:ind w:left="270" w:hanging="180"/>
              <w:rPr>
                <w:b/>
                <w:sz w:val="16"/>
              </w:rPr>
            </w:pP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snapToGrid w:val="0"/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Apply academic knowledge and technical skills in a career context.</w:t>
            </w: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Select, apply, and maintain tools and technologies appropriate for the workplace.</w:t>
            </w: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Identify parts of organizations and systems and how they fit together.</w:t>
            </w: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Describe how work moves through a system.</w:t>
            </w: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Describe the changing nature of work, workplaces, and work processes on individuals, organizations and systems.</w:t>
            </w: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Demonstrate dress, appearance, and personal hygiene appropriate for the work environment and situation.</w:t>
            </w:r>
          </w:p>
          <w:p w:rsidR="006407C5" w:rsidRPr="000D665A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8"/>
              </w:rPr>
            </w:pPr>
            <w:r w:rsidRPr="000D665A">
              <w:rPr>
                <w:b/>
                <w:sz w:val="18"/>
              </w:rPr>
              <w:t>Explain and follow health and safety practices in the work environment.</w:t>
            </w:r>
          </w:p>
          <w:p w:rsidR="006407C5" w:rsidRDefault="006407C5" w:rsidP="000D665A">
            <w:pPr>
              <w:numPr>
                <w:ilvl w:val="0"/>
                <w:numId w:val="13"/>
              </w:numPr>
              <w:ind w:left="252" w:hanging="252"/>
              <w:rPr>
                <w:b/>
                <w:sz w:val="16"/>
              </w:rPr>
            </w:pPr>
            <w:r w:rsidRPr="000D665A">
              <w:rPr>
                <w:b/>
                <w:sz w:val="18"/>
              </w:rPr>
              <w:t>Explain and follow regulatory requirements, security procedures, and ethical practices.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7" w:rsidRDefault="00974FE7" w:rsidP="000D665A">
            <w:pPr>
              <w:snapToGrid w:val="0"/>
              <w:rPr>
                <w:b/>
              </w:rPr>
            </w:pPr>
          </w:p>
          <w:p w:rsidR="006407C5" w:rsidRDefault="006407C5" w:rsidP="000D665A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  <w:sz w:val="18"/>
              </w:rPr>
            </w:pPr>
          </w:p>
        </w:tc>
      </w:tr>
      <w:tr w:rsidR="006407C5" w:rsidTr="00CB6D9F">
        <w:trPr>
          <w:trHeight w:val="454"/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Pr="00974FE7" w:rsidRDefault="006407C5" w:rsidP="000D665A">
            <w:pPr>
              <w:pStyle w:val="BodyText3"/>
              <w:snapToGrid w:val="0"/>
              <w:jc w:val="center"/>
              <w:rPr>
                <w:sz w:val="24"/>
                <w:szCs w:val="24"/>
              </w:rPr>
            </w:pPr>
            <w:r w:rsidRPr="00974FE7">
              <w:rPr>
                <w:sz w:val="24"/>
                <w:szCs w:val="24"/>
              </w:rPr>
              <w:t>Career Development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407C5" w:rsidRPr="00974FE7" w:rsidRDefault="006407C5" w:rsidP="000D665A">
            <w:pPr>
              <w:pStyle w:val="Heading3"/>
              <w:snapToGrid w:val="0"/>
              <w:ind w:left="270" w:hanging="180"/>
              <w:jc w:val="center"/>
              <w:rPr>
                <w:szCs w:val="24"/>
              </w:rPr>
            </w:pPr>
            <w:r w:rsidRPr="00974FE7">
              <w:rPr>
                <w:szCs w:val="24"/>
              </w:rPr>
              <w:t xml:space="preserve">Explanation of </w:t>
            </w:r>
            <w:r w:rsidR="00974FE7">
              <w:rPr>
                <w:szCs w:val="24"/>
              </w:rPr>
              <w:t>S</w:t>
            </w:r>
            <w:r w:rsidRPr="00974FE7">
              <w:rPr>
                <w:szCs w:val="24"/>
              </w:rPr>
              <w:t>tandard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407C5" w:rsidRPr="00974FE7" w:rsidRDefault="006407C5" w:rsidP="000D665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4FE7">
              <w:rPr>
                <w:b/>
                <w:sz w:val="24"/>
                <w:szCs w:val="24"/>
              </w:rPr>
              <w:t>Description of Task</w:t>
            </w:r>
          </w:p>
        </w:tc>
      </w:tr>
      <w:tr w:rsidR="006407C5" w:rsidTr="00CB6D9F">
        <w:trPr>
          <w:trHeight w:val="4220"/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pStyle w:val="BodyText3"/>
              <w:snapToGrid w:val="0"/>
            </w:pPr>
          </w:p>
          <w:p w:rsidR="006407C5" w:rsidRPr="00786109" w:rsidRDefault="006407C5" w:rsidP="000D665A">
            <w:pPr>
              <w:pStyle w:val="BodyText3"/>
              <w:snapToGrid w:val="0"/>
              <w:rPr>
                <w:sz w:val="20"/>
              </w:rPr>
            </w:pPr>
            <w:r w:rsidRPr="00786109">
              <w:rPr>
                <w:sz w:val="20"/>
              </w:rPr>
              <w:t>Demonstrate career development skills in planning for post high school experiences.</w:t>
            </w:r>
          </w:p>
          <w:p w:rsidR="006407C5" w:rsidRDefault="006407C5" w:rsidP="000D665A">
            <w:pPr>
              <w:pStyle w:val="BodyText3"/>
            </w:pPr>
          </w:p>
          <w:p w:rsidR="006407C5" w:rsidRDefault="006407C5" w:rsidP="000D665A">
            <w:pPr>
              <w:pStyle w:val="BodyText3"/>
            </w:pPr>
          </w:p>
          <w:p w:rsidR="00CB6D9F" w:rsidRDefault="00CB6D9F" w:rsidP="00CB6D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Teacher/Mentor</w:t>
            </w:r>
          </w:p>
          <w:p w:rsidR="00CB6D9F" w:rsidRDefault="00CB6D9F" w:rsidP="00CB6D9F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Signature: </w:t>
            </w:r>
          </w:p>
          <w:p w:rsidR="00CB6D9F" w:rsidRDefault="00CB6D9F" w:rsidP="00CB6D9F">
            <w:pPr>
              <w:pStyle w:val="BodyText2"/>
              <w:rPr>
                <w:b/>
                <w:sz w:val="18"/>
              </w:rPr>
            </w:pPr>
          </w:p>
          <w:p w:rsidR="00CB6D9F" w:rsidRDefault="00CB6D9F" w:rsidP="00CB6D9F">
            <w:pPr>
              <w:pStyle w:val="BodyText2"/>
              <w:rPr>
                <w:b/>
                <w:sz w:val="18"/>
              </w:rPr>
            </w:pPr>
          </w:p>
          <w:p w:rsidR="00CB6D9F" w:rsidRDefault="00CB6D9F" w:rsidP="00CB6D9F">
            <w:pPr>
              <w:pStyle w:val="BodyText2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</w:t>
            </w:r>
          </w:p>
          <w:p w:rsidR="00CB6D9F" w:rsidRDefault="00CB6D9F" w:rsidP="00CB6D9F">
            <w:pPr>
              <w:pStyle w:val="BodyText2"/>
              <w:rPr>
                <w:b/>
                <w:sz w:val="18"/>
              </w:rPr>
            </w:pPr>
          </w:p>
          <w:p w:rsidR="00CB6D9F" w:rsidRDefault="00CB6D9F" w:rsidP="00CB6D9F">
            <w:pPr>
              <w:pStyle w:val="BodyText2"/>
              <w:rPr>
                <w:b/>
                <w:sz w:val="18"/>
              </w:rPr>
            </w:pPr>
          </w:p>
          <w:p w:rsidR="00CB6D9F" w:rsidRDefault="00CB6D9F" w:rsidP="00CB6D9F">
            <w:pPr>
              <w:rPr>
                <w:b/>
                <w:sz w:val="18"/>
              </w:rPr>
            </w:pPr>
          </w:p>
          <w:p w:rsidR="00CB6D9F" w:rsidRDefault="00CB6D9F" w:rsidP="00CB6D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__________________________</w:t>
            </w:r>
          </w:p>
          <w:p w:rsidR="006407C5" w:rsidRDefault="006407C5" w:rsidP="000D665A">
            <w:pPr>
              <w:pStyle w:val="BodyText3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FE7" w:rsidRDefault="00974FE7" w:rsidP="000D665A">
            <w:pPr>
              <w:snapToGrid w:val="0"/>
              <w:ind w:left="270" w:hanging="180"/>
              <w:rPr>
                <w:b/>
                <w:sz w:val="16"/>
              </w:rPr>
            </w:pPr>
          </w:p>
          <w:p w:rsidR="006407C5" w:rsidRDefault="006407C5" w:rsidP="000D665A">
            <w:pPr>
              <w:numPr>
                <w:ilvl w:val="0"/>
                <w:numId w:val="14"/>
              </w:numPr>
              <w:snapToGrid w:val="0"/>
              <w:ind w:left="252" w:hanging="252"/>
              <w:rPr>
                <w:b/>
                <w:sz w:val="16"/>
              </w:rPr>
            </w:pPr>
            <w:r>
              <w:rPr>
                <w:b/>
                <w:sz w:val="16"/>
              </w:rPr>
              <w:t>Assess personal characteristics related to educational career goals.</w:t>
            </w:r>
          </w:p>
          <w:p w:rsidR="006407C5" w:rsidRDefault="006407C5" w:rsidP="000D665A">
            <w:pPr>
              <w:numPr>
                <w:ilvl w:val="0"/>
                <w:numId w:val="14"/>
              </w:numPr>
              <w:ind w:left="252" w:hanging="252"/>
              <w:rPr>
                <w:b/>
                <w:sz w:val="16"/>
              </w:rPr>
            </w:pPr>
            <w:r>
              <w:rPr>
                <w:b/>
                <w:sz w:val="16"/>
              </w:rPr>
              <w:t>Research and analyze career and educational information.</w:t>
            </w:r>
          </w:p>
          <w:p w:rsidR="006407C5" w:rsidRDefault="006407C5" w:rsidP="000D665A">
            <w:pPr>
              <w:numPr>
                <w:ilvl w:val="0"/>
                <w:numId w:val="14"/>
              </w:numPr>
              <w:ind w:left="252" w:hanging="252"/>
              <w:rPr>
                <w:b/>
                <w:sz w:val="16"/>
              </w:rPr>
            </w:pPr>
            <w:r>
              <w:rPr>
                <w:b/>
                <w:sz w:val="16"/>
              </w:rPr>
              <w:t>Develop and discuss a current plan designed to achieve personal, educational, and career goals.</w:t>
            </w:r>
          </w:p>
          <w:p w:rsidR="006407C5" w:rsidRDefault="006407C5" w:rsidP="000D665A">
            <w:pPr>
              <w:numPr>
                <w:ilvl w:val="0"/>
                <w:numId w:val="14"/>
              </w:numPr>
              <w:ind w:left="252" w:hanging="252"/>
              <w:rPr>
                <w:b/>
                <w:sz w:val="18"/>
              </w:rPr>
            </w:pPr>
            <w:r>
              <w:rPr>
                <w:b/>
                <w:sz w:val="16"/>
              </w:rPr>
              <w:t>Monitor and evaluate educational and career</w:t>
            </w:r>
            <w:r>
              <w:rPr>
                <w:b/>
                <w:sz w:val="18"/>
              </w:rPr>
              <w:t xml:space="preserve"> goals.</w:t>
            </w:r>
          </w:p>
          <w:p w:rsidR="006407C5" w:rsidRDefault="006407C5" w:rsidP="000D665A">
            <w:pPr>
              <w:numPr>
                <w:ilvl w:val="0"/>
                <w:numId w:val="14"/>
              </w:numPr>
              <w:ind w:left="252" w:hanging="252"/>
              <w:rPr>
                <w:b/>
                <w:sz w:val="18"/>
              </w:rPr>
            </w:pPr>
            <w:r>
              <w:rPr>
                <w:b/>
                <w:sz w:val="16"/>
              </w:rPr>
              <w:t>Demonstrate job-seeking skills (e.g. writing resumes, completing applications, and participating in interviews</w:t>
            </w:r>
            <w:r>
              <w:rPr>
                <w:b/>
                <w:sz w:val="18"/>
              </w:rPr>
              <w:t>).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7" w:rsidRDefault="00974FE7" w:rsidP="000D665A">
            <w:pPr>
              <w:snapToGrid w:val="0"/>
              <w:rPr>
                <w:b/>
              </w:rPr>
            </w:pPr>
          </w:p>
          <w:p w:rsidR="006407C5" w:rsidRDefault="006407C5" w:rsidP="000D665A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6407C5" w:rsidRDefault="006407C5" w:rsidP="000D665A">
            <w:pPr>
              <w:rPr>
                <w:b/>
              </w:rPr>
            </w:pPr>
          </w:p>
          <w:p w:rsidR="00974FE7" w:rsidRDefault="00974FE7" w:rsidP="000D665A">
            <w:pPr>
              <w:rPr>
                <w:b/>
              </w:rPr>
            </w:pPr>
          </w:p>
        </w:tc>
      </w:tr>
    </w:tbl>
    <w:p w:rsidR="006407C5" w:rsidRDefault="006407C5" w:rsidP="00CB6D9F"/>
    <w:sectPr w:rsidR="006407C5" w:rsidSect="00CB6D9F">
      <w:footnotePr>
        <w:pos w:val="beneathText"/>
      </w:footnotePr>
      <w:pgSz w:w="12240" w:h="15840"/>
      <w:pgMar w:top="90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AC146CB"/>
    <w:multiLevelType w:val="hybridMultilevel"/>
    <w:tmpl w:val="56C0853E"/>
    <w:lvl w:ilvl="0" w:tplc="88EE740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ACF056F"/>
    <w:multiLevelType w:val="hybridMultilevel"/>
    <w:tmpl w:val="3150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4EAA"/>
    <w:multiLevelType w:val="hybridMultilevel"/>
    <w:tmpl w:val="490CCB76"/>
    <w:lvl w:ilvl="0" w:tplc="88EE7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D3595"/>
    <w:multiLevelType w:val="hybridMultilevel"/>
    <w:tmpl w:val="9788AA54"/>
    <w:lvl w:ilvl="0" w:tplc="88EE740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E4A515B"/>
    <w:multiLevelType w:val="hybridMultilevel"/>
    <w:tmpl w:val="AD16BB74"/>
    <w:lvl w:ilvl="0" w:tplc="88EE740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B236C41"/>
    <w:multiLevelType w:val="hybridMultilevel"/>
    <w:tmpl w:val="B1DE2D2C"/>
    <w:lvl w:ilvl="0" w:tplc="88EE740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8F82244"/>
    <w:multiLevelType w:val="hybridMultilevel"/>
    <w:tmpl w:val="6C0EBC94"/>
    <w:lvl w:ilvl="0" w:tplc="88EE740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50624"/>
    <w:rsid w:val="00095F47"/>
    <w:rsid w:val="000D665A"/>
    <w:rsid w:val="006407C5"/>
    <w:rsid w:val="00786109"/>
    <w:rsid w:val="008374A4"/>
    <w:rsid w:val="00974FE7"/>
    <w:rsid w:val="00CB6D9F"/>
    <w:rsid w:val="00C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911D"/>
  <w15:docId w15:val="{89AA2611-5F94-4922-8818-72AE9B6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16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MANAGEMENT</vt:lpstr>
    </vt:vector>
  </TitlesOfParts>
  <Company>Philomath School District 17J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MANAGEMENT</dc:title>
  <dc:creator>hamidore</dc:creator>
  <cp:lastModifiedBy>Nicole Stueve</cp:lastModifiedBy>
  <cp:revision>4</cp:revision>
  <cp:lastPrinted>2004-03-16T22:00:00Z</cp:lastPrinted>
  <dcterms:created xsi:type="dcterms:W3CDTF">2016-09-20T21:40:00Z</dcterms:created>
  <dcterms:modified xsi:type="dcterms:W3CDTF">2018-04-23T21:33:00Z</dcterms:modified>
</cp:coreProperties>
</file>